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B0" w:rsidRDefault="001F24B7">
      <w:pPr>
        <w:pStyle w:val="1"/>
        <w:jc w:val="center"/>
      </w:pPr>
      <w:r>
        <w:rPr>
          <w:b/>
          <w:bCs/>
        </w:rPr>
        <w:t>Протокол №2</w:t>
      </w:r>
    </w:p>
    <w:p w:rsidR="00963FB0" w:rsidRDefault="001F24B7">
      <w:pPr>
        <w:pStyle w:val="1"/>
        <w:spacing w:after="200" w:line="271" w:lineRule="auto"/>
        <w:jc w:val="center"/>
      </w:pPr>
      <w:r>
        <w:rPr>
          <w:b/>
          <w:bCs/>
        </w:rPr>
        <w:t>заседания комиссии по чрезвычайным ситуациям и обеспечению</w:t>
      </w:r>
      <w:r>
        <w:rPr>
          <w:b/>
          <w:bCs/>
        </w:rPr>
        <w:br/>
        <w:t>пожарной безопасности Катав-Ивановского муниципального района</w:t>
      </w:r>
    </w:p>
    <w:p w:rsidR="00963FB0" w:rsidRDefault="001F24B7">
      <w:pPr>
        <w:pStyle w:val="1"/>
        <w:tabs>
          <w:tab w:val="left" w:pos="7066"/>
        </w:tabs>
        <w:spacing w:after="300"/>
      </w:pPr>
      <w:r>
        <w:t>10.01.2022г.</w:t>
      </w:r>
      <w:r>
        <w:tab/>
        <w:t>г.Катав-Ивановск</w:t>
      </w:r>
    </w:p>
    <w:p w:rsidR="00963FB0" w:rsidRDefault="001F24B7">
      <w:pPr>
        <w:pStyle w:val="11"/>
        <w:keepNext/>
        <w:keepLines/>
        <w:spacing w:after="0"/>
        <w:jc w:val="both"/>
      </w:pPr>
      <w:bookmarkStart w:id="0" w:name="bookmark0"/>
      <w:bookmarkStart w:id="1" w:name="bookmark1"/>
      <w:bookmarkStart w:id="2" w:name="bookmark2"/>
      <w:r>
        <w:t>Присутствовали:</w:t>
      </w:r>
      <w:bookmarkEnd w:id="0"/>
      <w:bookmarkEnd w:id="1"/>
      <w:bookmarkEnd w:id="2"/>
    </w:p>
    <w:p w:rsidR="00963FB0" w:rsidRDefault="001F24B7">
      <w:pPr>
        <w:pStyle w:val="1"/>
        <w:jc w:val="both"/>
      </w:pPr>
      <w:r>
        <w:t>Шиманович Н.И. - Глава Катав-Ивановского муниципального района, председатель комиссии;</w:t>
      </w:r>
    </w:p>
    <w:p w:rsidR="00963FB0" w:rsidRDefault="001F24B7">
      <w:pPr>
        <w:pStyle w:val="1"/>
        <w:spacing w:after="300"/>
        <w:jc w:val="both"/>
      </w:pPr>
      <w:r>
        <w:t>Ласкин А.И. - начальник отдела общественной безопасности администрации Катав-Ивановского муниципального района, секретарь комиссии;</w:t>
      </w:r>
    </w:p>
    <w:p w:rsidR="00963FB0" w:rsidRDefault="001F24B7">
      <w:pPr>
        <w:pStyle w:val="1"/>
        <w:jc w:val="both"/>
      </w:pPr>
      <w:r>
        <w:t>Норко И.И. - глава Катав-Ивановского городского поселения; Добровольский А. А. - глава Юрюзанского городского поселения;</w:t>
      </w:r>
    </w:p>
    <w:p w:rsidR="00963FB0" w:rsidRDefault="001F24B7">
      <w:pPr>
        <w:pStyle w:val="1"/>
        <w:jc w:val="both"/>
      </w:pPr>
      <w:r>
        <w:t>Зайцев Д.И. -начальник 14-й ПСЧ 10 ФПС ГИС ГУ МЧС по Челябинской области»;</w:t>
      </w:r>
    </w:p>
    <w:p w:rsidR="00963FB0" w:rsidRDefault="001F24B7">
      <w:pPr>
        <w:pStyle w:val="1"/>
        <w:jc w:val="both"/>
      </w:pPr>
      <w:r>
        <w:t>Евполов А.А. - заместитель начальника полиции ОМВД России по Катав- Ивановскому району;</w:t>
      </w:r>
    </w:p>
    <w:p w:rsidR="00963FB0" w:rsidRDefault="001F24B7">
      <w:pPr>
        <w:pStyle w:val="1"/>
        <w:jc w:val="both"/>
      </w:pPr>
      <w:r>
        <w:t xml:space="preserve">Разин Д.В. </w:t>
      </w:r>
      <w:r>
        <w:rPr>
          <w:color w:val="153F64"/>
        </w:rPr>
        <w:t xml:space="preserve">- </w:t>
      </w:r>
      <w:r>
        <w:t>глава Месединского сельского поселения;</w:t>
      </w:r>
    </w:p>
    <w:p w:rsidR="00963FB0" w:rsidRDefault="001F24B7">
      <w:pPr>
        <w:pStyle w:val="1"/>
        <w:jc w:val="both"/>
      </w:pPr>
      <w:r>
        <w:t xml:space="preserve">Боровков С.Д. </w:t>
      </w:r>
      <w:r>
        <w:rPr>
          <w:color w:val="4A1F0A"/>
        </w:rPr>
        <w:t xml:space="preserve">- </w:t>
      </w:r>
      <w:r>
        <w:t>глава Серпиевского сельского поселения;</w:t>
      </w:r>
    </w:p>
    <w:p w:rsidR="00963FB0" w:rsidRDefault="001F24B7">
      <w:pPr>
        <w:pStyle w:val="1"/>
        <w:jc w:val="both"/>
      </w:pPr>
      <w:r>
        <w:t xml:space="preserve">Пульдяев Д.С. </w:t>
      </w:r>
      <w:r>
        <w:rPr>
          <w:color w:val="4A1F0A"/>
        </w:rPr>
        <w:t xml:space="preserve">- </w:t>
      </w:r>
      <w:r>
        <w:t>глава Орловского сельского поселения;</w:t>
      </w:r>
    </w:p>
    <w:p w:rsidR="00963FB0" w:rsidRDefault="001F24B7">
      <w:pPr>
        <w:pStyle w:val="1"/>
        <w:spacing w:after="300"/>
        <w:jc w:val="both"/>
      </w:pPr>
      <w:r>
        <w:t>Хидиятова О.М. - глава Лесного сельского поселения.</w:t>
      </w:r>
    </w:p>
    <w:p w:rsidR="00963FB0" w:rsidRDefault="001F24B7">
      <w:pPr>
        <w:pStyle w:val="11"/>
        <w:keepNext/>
        <w:keepLines/>
        <w:spacing w:after="300"/>
        <w:jc w:val="center"/>
      </w:pPr>
      <w:bookmarkStart w:id="3" w:name="bookmark3"/>
      <w:bookmarkStart w:id="4" w:name="bookmark4"/>
      <w:bookmarkStart w:id="5" w:name="bookmark5"/>
      <w:r>
        <w:t>Повестка заседания:</w:t>
      </w:r>
      <w:bookmarkEnd w:id="3"/>
      <w:bookmarkEnd w:id="4"/>
      <w:bookmarkEnd w:id="5"/>
    </w:p>
    <w:p w:rsidR="00963FB0" w:rsidRDefault="001F24B7">
      <w:pPr>
        <w:pStyle w:val="1"/>
        <w:spacing w:after="300"/>
        <w:ind w:firstLine="180"/>
        <w:jc w:val="both"/>
      </w:pPr>
      <w:r>
        <w:t>1. «О критической ситуации в Челябинской области, связанной с неблагоприятными погодными условиями».</w:t>
      </w:r>
    </w:p>
    <w:p w:rsidR="00963FB0" w:rsidRDefault="001F24B7">
      <w:pPr>
        <w:pStyle w:val="1"/>
        <w:ind w:firstLine="700"/>
        <w:jc w:val="both"/>
      </w:pPr>
      <w:r>
        <w:t>На территории Катав-Ивановского муниципального района в соответствии с рекомендациями ГУ МЧС России по Челябинской области от 07.01.2021 года, а также в связи со сложившейся критической ситуации в Челябинской области, связанной с неблагоприятными погодными условиями, Распоряжением администрации Катав-Ивановского муниципального района от 07.01.2021 года №1-р был введен режим «Повышенной готовности» с 10.00 часов 07.01.2021 года.</w:t>
      </w:r>
    </w:p>
    <w:p w:rsidR="00963FB0" w:rsidRDefault="001F24B7">
      <w:pPr>
        <w:pStyle w:val="1"/>
        <w:ind w:firstLine="700"/>
        <w:jc w:val="both"/>
      </w:pPr>
      <w:r>
        <w:t>В настоящее время погода в Челябинской области стабилизировалась, ухудшения погодных условий не прогнозируется.</w:t>
      </w:r>
    </w:p>
    <w:p w:rsidR="00963FB0" w:rsidRDefault="001F24B7">
      <w:pPr>
        <w:pStyle w:val="1"/>
        <w:spacing w:after="480"/>
        <w:ind w:firstLine="700"/>
        <w:jc w:val="both"/>
      </w:pPr>
      <w:r>
        <w:t>Учитывая вышеизложенное, комиссия единогласно</w:t>
      </w:r>
    </w:p>
    <w:p w:rsidR="00963FB0" w:rsidRDefault="001F24B7">
      <w:pPr>
        <w:pStyle w:val="11"/>
        <w:keepNext/>
        <w:keepLines/>
        <w:jc w:val="both"/>
      </w:pPr>
      <w:bookmarkStart w:id="6" w:name="bookmark6"/>
      <w:bookmarkStart w:id="7" w:name="bookmark7"/>
      <w:bookmarkStart w:id="8" w:name="bookmark8"/>
      <w:r>
        <w:t>РЕШИЛА:</w:t>
      </w:r>
      <w:bookmarkEnd w:id="6"/>
      <w:bookmarkEnd w:id="7"/>
      <w:bookmarkEnd w:id="8"/>
    </w:p>
    <w:p w:rsidR="00963FB0" w:rsidRDefault="001F24B7">
      <w:pPr>
        <w:pStyle w:val="1"/>
        <w:spacing w:after="300"/>
        <w:jc w:val="both"/>
      </w:pPr>
      <w:r>
        <w:t>1. Отменить на территории Катав-Ивановского муниципального района режим «Повышенная готовность» с 09.00 часов 10.01.2021 года.</w:t>
      </w:r>
      <w:r>
        <w:br w:type="page"/>
      </w:r>
    </w:p>
    <w:p w:rsidR="00963FB0" w:rsidRDefault="001F24B7" w:rsidP="001F24B7">
      <w:pPr>
        <w:pStyle w:val="1"/>
        <w:jc w:val="both"/>
      </w:pPr>
      <w:r>
        <w:lastRenderedPageBreak/>
        <w:t>2. Начальнику отдела общественной безопасности администрации Катав- Ивановского муниципального района Ласкину А.И. подготовить необходимые документы по отмене режима «Повышенная готовность».</w:t>
      </w:r>
    </w:p>
    <w:p w:rsidR="00963FB0" w:rsidRDefault="00963FB0">
      <w:pPr>
        <w:spacing w:line="1" w:lineRule="exact"/>
      </w:pPr>
    </w:p>
    <w:p w:rsidR="001F24B7" w:rsidRDefault="00FC7B5F">
      <w:pPr>
        <w:pStyle w:val="1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184785</wp:posOffset>
            </wp:positionV>
            <wp:extent cx="1061720" cy="821690"/>
            <wp:effectExtent l="19050" t="0" r="5080" b="0"/>
            <wp:wrapNone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4B7" w:rsidRDefault="001F24B7">
      <w:pPr>
        <w:pStyle w:val="1"/>
      </w:pPr>
    </w:p>
    <w:p w:rsidR="001F24B7" w:rsidRDefault="001F24B7">
      <w:pPr>
        <w:pStyle w:val="1"/>
      </w:pPr>
      <w:r>
        <w:t>Председатель комиссии</w:t>
      </w:r>
      <w:r>
        <w:tab/>
      </w:r>
      <w:r>
        <w:tab/>
      </w:r>
      <w:r>
        <w:tab/>
      </w:r>
      <w:r>
        <w:tab/>
      </w:r>
      <w:r>
        <w:tab/>
        <w:t>Н.И. Шиманович</w:t>
      </w:r>
    </w:p>
    <w:p w:rsidR="001F24B7" w:rsidRDefault="001F24B7">
      <w:pPr>
        <w:pStyle w:val="1"/>
      </w:pPr>
    </w:p>
    <w:p w:rsidR="001F24B7" w:rsidRDefault="001F24B7">
      <w:pPr>
        <w:pStyle w:val="1"/>
      </w:pPr>
    </w:p>
    <w:p w:rsidR="001F24B7" w:rsidRDefault="001F24B7">
      <w:pPr>
        <w:pStyle w:val="1"/>
      </w:pPr>
    </w:p>
    <w:p w:rsidR="00963FB0" w:rsidRDefault="001F24B7">
      <w:pPr>
        <w:pStyle w:val="1"/>
      </w:pPr>
      <w:r>
        <w:t>Секретарь комиссии А.И. Ласкин</w:t>
      </w:r>
    </w:p>
    <w:sectPr w:rsidR="00963FB0" w:rsidSect="00963FB0">
      <w:pgSz w:w="11900" w:h="16840"/>
      <w:pgMar w:top="1101" w:right="791" w:bottom="1446" w:left="1667" w:header="673" w:footer="101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14D" w:rsidRDefault="00BD214D" w:rsidP="00963FB0">
      <w:r>
        <w:separator/>
      </w:r>
    </w:p>
  </w:endnote>
  <w:endnote w:type="continuationSeparator" w:id="1">
    <w:p w:rsidR="00BD214D" w:rsidRDefault="00BD214D" w:rsidP="00963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14D" w:rsidRDefault="00BD214D"/>
  </w:footnote>
  <w:footnote w:type="continuationSeparator" w:id="1">
    <w:p w:rsidR="00BD214D" w:rsidRDefault="00BD214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963FB0"/>
    <w:rsid w:val="001F24B7"/>
    <w:rsid w:val="00284F00"/>
    <w:rsid w:val="004F1BC0"/>
    <w:rsid w:val="00963FB0"/>
    <w:rsid w:val="00BD214D"/>
    <w:rsid w:val="00EA64A2"/>
    <w:rsid w:val="00FC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FB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6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96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963FB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963FB0"/>
    <w:pPr>
      <w:spacing w:after="1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И. Ласкин</dc:creator>
  <cp:lastModifiedBy>Ласкин</cp:lastModifiedBy>
  <cp:revision>3</cp:revision>
  <dcterms:created xsi:type="dcterms:W3CDTF">2022-01-19T04:19:00Z</dcterms:created>
  <dcterms:modified xsi:type="dcterms:W3CDTF">2022-01-20T05:15:00Z</dcterms:modified>
</cp:coreProperties>
</file>